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371385" w14:textId="f37138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133882">
        <w:t>857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133882">
        <w:t>857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13388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33882">
        <w:t xml:space="preserve">MLJAC </w:t>
      </w:r>
      <w:proofErr w:type="spellStart"/>
      <w:r w:rsidR="00133882">
        <w:t>MLJAC</w:t>
      </w:r>
      <w:proofErr w:type="spellEnd"/>
      <w:r w:rsidR="00133882">
        <w:t xml:space="preserve"> j.d.o.o., Zagreb, </w:t>
      </w:r>
      <w:proofErr w:type="spellStart"/>
      <w:r w:rsidR="00133882">
        <w:t>Šemovečka</w:t>
      </w:r>
      <w:proofErr w:type="spellEnd"/>
      <w:r w:rsidR="00133882">
        <w:t xml:space="preserve"> 10, OIB: 53063367676</w:t>
      </w:r>
    </w:p>
    <w:p w:rsidR="00133882" w:rsidP="00133882" w:rsidRDefault="00133882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3882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338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388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3388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3388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3388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8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388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38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38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15. studenog 2019.</izvorni_sadrzaj>
    <derivirana_varijabla naziv="DomainObject.Predmet.DatumOsnivanja_1">15.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St-2857/2019</izvorni_sadrzaj>
    <derivirana_varijabla naziv="DomainObject.Predmet.OznakaBroj_1">St-2857/2019</derivirana_varijabla>
  </DomainObject.Predmet.OznakaBroj>
  <DomainObject.Predmet.OznakaBrojOptuznogAkta>
    <izvorni_sadrzaj>04-06-19-5003</izvorni_sadrzaj>
    <derivirana_varijabla naziv="DomainObject.Predmet.OznakaBrojOptuznogAkta_1">04-06-19-5003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MLJAC MLJAC j.d.o.o. za trgovinu i usluge</izvorni_sadrzaj>
    <derivirana_varijabla naziv="DomainObject.Predmet.ProtustrankaFormated_1">  MLJAC MLJAC j.d.o.o. za trgovinu i usluge</derivirana_varijabla>
  </DomainObject.Predmet.ProtustrankaFormated>
  <DomainObject.Predmet.ProtustrankaFormatedOIB>
    <izvorni_sadrzaj>  MLJAC MLJAC j.d.o.o. za trgovinu i usluge, OIB 53063367676</izvorni_sadrzaj>
    <derivirana_varijabla naziv="DomainObject.Predmet.ProtustrankaFormatedOIB_1">  MLJAC MLJAC j.d.o.o. za trgovinu i usluge, OIB 53063367676</derivirana_varijabla>
  </DomainObject.Predmet.ProtustrankaFormatedOIB>
  <DomainObject.Predmet.ProtustrankaFormatedWithAdress>
    <izvorni_sadrzaj> MLJAC MLJAC j.d.o.o. za trgovinu i usluge, Šemovečka 10, 10000 Zagreb</izvorni_sadrzaj>
    <derivirana_varijabla naziv="DomainObject.Predmet.ProtustrankaFormatedWithAdress_1"> MLJAC MLJAC j.d.o.o. za trgovinu i usluge, Šemovečka 10, 10000 Zagreb</derivirana_varijabla>
  </DomainObject.Predmet.ProtustrankaFormatedWithAdress>
  <DomainObject.Predmet.ProtustrankaFormatedWithAdressOIB>
    <izvorni_sadrzaj> MLJAC MLJAC j.d.o.o. za trgovinu i usluge, OIB 53063367676, Šemovečka 10, 10000 Zagreb</izvorni_sadrzaj>
    <derivirana_varijabla naziv="DomainObject.Predmet.ProtustrankaFormatedWithAdressOIB_1"> MLJAC MLJAC j.d.o.o. za trgovinu i usluge, OIB 53063367676, Šemovečka 10, 10000 Zagreb</derivirana_varijabla>
  </DomainObject.Predmet.ProtustrankaFormatedWithAdressOIB>
  <DomainObject.Predmet.ProtustrankaWithAdress>
    <izvorni_sadrzaj>MLJAC MLJAC j.d.o.o. za trgovinu i usluge Šemovečka 10, 10000 Zagreb</izvorni_sadrzaj>
    <derivirana_varijabla naziv="DomainObject.Predmet.ProtustrankaWithAdress_1">MLJAC MLJAC j.d.o.o. za trgovinu i usluge Šemovečka 10, 10000 Zagreb</derivirana_varijabla>
  </DomainObject.Predmet.ProtustrankaWithAdress>
  <DomainObject.Predmet.ProtustrankaWithAdressOIB>
    <izvorni_sadrzaj>MLJAC MLJAC j.d.o.o. za trgovinu i usluge, OIB 53063367676, Šemovečka 10, 10000 Zagreb</izvorni_sadrzaj>
    <derivirana_varijabla naziv="DomainObject.Predmet.ProtustrankaWithAdressOIB_1">MLJAC MLJAC j.d.o.o. za trgovinu i usluge, OIB 53063367676, Šemovečka 10, 10000 Zagreb</derivirana_varijabla>
  </DomainObject.Predmet.ProtustrankaWithAdressOIB>
  <DomainObject.Predmet.ProtustrankaNazivFormated>
    <izvorni_sadrzaj>MLJAC MLJAC j.d.o.o. za trgovinu i usluge</izvorni_sadrzaj>
    <derivirana_varijabla naziv="DomainObject.Predmet.ProtustrankaNazivFormated_1">MLJAC MLJAC j.d.o.o. za trgovinu i usluge</derivirana_varijabla>
  </DomainObject.Predmet.ProtustrankaNazivFormated>
  <DomainObject.Predmet.ProtustrankaNazivFormatedOIB>
    <izvorni_sadrzaj>MLJAC MLJAC j.d.o.o. za trgovinu i usluge, OIB 53063367676</izvorni_sadrzaj>
    <derivirana_varijabla naziv="DomainObject.Predmet.ProtustrankaNazivFormatedOIB_1">MLJAC MLJAC j.d.o.o. za trgovinu i usluge, OIB 53063367676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MLJAC MLJAC j.d.o.o. za trgovinu i usluge</item>
    </izvorni_sadrzaj>
    <derivirana_varijabla naziv="DomainObject.Predmet.ProtuStrankaListFormated_1">
      <item>MLJAC MLJAC j.d.o.o. za trgovinu i usluge</item>
    </derivirana_varijabla>
  </DomainObject.Predmet.ProtuStrankaListFormated>
  <DomainObject.Predmet.ProtuStrankaListFormatedOIB>
    <izvorni_sadrzaj>
      <item>MLJAC MLJAC j.d.o.o. za trgovinu i usluge, OIB 53063367676</item>
    </izvorni_sadrzaj>
    <derivirana_varijabla naziv="DomainObject.Predmet.ProtuStrankaListFormatedOIB_1">
      <item>MLJAC MLJAC j.d.o.o. za trgovinu i usluge, OIB 53063367676</item>
    </derivirana_varijabla>
  </DomainObject.Predmet.ProtuStrankaListFormatedOIB>
  <DomainObject.Predmet.ProtuStrankaListFormatedWithAdress>
    <izvorni_sadrzaj>
      <item>MLJAC MLJAC j.d.o.o. za trgovinu i usluge, Šemovečka 10, 10000 Zagreb</item>
    </izvorni_sadrzaj>
    <derivirana_varijabla naziv="DomainObject.Predmet.ProtuStrankaListFormatedWithAdress_1">
      <item>MLJAC MLJAC j.d.o.o. za trgovinu i usluge, Šemovečka 10, 10000 Zagreb</item>
    </derivirana_varijabla>
  </DomainObject.Predmet.ProtuStrankaListFormatedWithAdress>
  <DomainObject.Predmet.ProtuStrankaListFormatedWithAdressOIB>
    <izvorni_sadrzaj>
      <item>MLJAC MLJAC j.d.o.o. za trgovinu i usluge, OIB 53063367676, Šemovečka 10, 10000 Zagreb</item>
    </izvorni_sadrzaj>
    <derivirana_varijabla naziv="DomainObject.Predmet.ProtuStrankaListFormatedWithAdressOIB_1">
      <item>MLJAC MLJAC j.d.o.o. za trgovinu i usluge, OIB 53063367676, Šemovečka 10, 10000 Zagreb</item>
    </derivirana_varijabla>
  </DomainObject.Predmet.ProtuStrankaListFormatedWithAdressOIB>
  <DomainObject.Predmet.ProtuStrankaListNazivFormated>
    <izvorni_sadrzaj>
      <item>MLJAC MLJAC j.d.o.o. za trgovinu i usluge</item>
    </izvorni_sadrzaj>
    <derivirana_varijabla naziv="DomainObject.Predmet.ProtuStrankaListNazivFormated_1">
      <item>MLJAC MLJAC j.d.o.o. za trgovinu i usluge</item>
    </derivirana_varijabla>
  </DomainObject.Predmet.ProtuStrankaListNazivFormated>
  <DomainObject.Predmet.ProtuStrankaListNazivFormatedOIB>
    <izvorni_sadrzaj>
      <item>MLJAC MLJAC j.d.o.o. za trgovinu i usluge, OIB 53063367676</item>
    </izvorni_sadrzaj>
    <derivirana_varijabla naziv="DomainObject.Predmet.ProtuStrankaListNazivFormatedOIB_1">
      <item>MLJAC MLJAC j.d.o.o. za trgovinu i usluge, OIB 53063367676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MLJAC MLJAC j.d.o.o. za trgovinu i usluge</izvorni_sadrzaj>
    <derivirana_varijabla naziv="DomainObject.Predmet.ProtustrankaIDrugi_1">MLJAC MLJAC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MLJAC MLJAC j.d.o.o. za trgovinu i usluge, OIB 53063367676, Šemovečka 10, 10000 Zagreb</izvorni_sadrzaj>
    <derivirana_varijabla naziv="DomainObject.Predmet.ProtustrankaIDrugiAdressOIB_1">MLJAC MLJAC j.d.o.o. za trgovinu i usluge, OIB 53063367676, Šemovečka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MLJAC MLJAC j.d.o.o. za trgovinu i usluge</item>
      <item>Financijska agencija</item>
    </izvorni_sadrzaj>
    <derivirana_varijabla naziv="DomainObject.Predmet.SudioniciListNaziv_1">
      <item>MLJAC MLJAC j.d.o.o. za trgovinu i usluge</item>
      <item>Financijska agencija</item>
    </derivirana_varijabla>
  </DomainObject.Predmet.SudioniciListNaziv>
  <DomainObject.Predmet.SudioniciListAdressOIB>
    <izvorni_sadrzaj>
      <item>MLJAC MLJAC j.d.o.o. za trgovinu i usluge, OIB 53063367676, Šemovečka 10,10000 Zagreb</item>
      <item>Financijska agencija, OIB 85821130368, TRG SVIBANJSKIH ŽRTAVA 1995. 1,10000 Zagreb</item>
    </izvorni_sadrzaj>
    <derivirana_varijabla naziv="DomainObject.Predmet.SudioniciListAdressOIB_1">
      <item>MLJAC MLJAC j.d.o.o. za trgovinu i usluge, OIB 53063367676, Šemovečka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53063367676</item>
      <item>, OIB 85821130368</item>
    </izvorni_sadrzaj>
    <derivirana_varijabla naziv="DomainObject.Predmet.SudioniciListNazivOIB_1">
      <item>, OIB 53063367676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studenog 2019.</izvorni_sadrzaj>
    <derivirana_varijabla naziv="DomainObject.Predmet.DatumPocetkaProcesa_1">15.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818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2019-12-16T09:11:00Z</cp:lastPrinted>
  <dcterms:modified xmlns:xsi="http://www.w3.org/2001/XMLSchema-instance" xsi:type="dcterms:W3CDTF">2019-12-16T09:11:00Z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